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90D" w:rsidRPr="00C24927" w:rsidRDefault="00E3790D" w:rsidP="00E3790D">
      <w:pPr>
        <w:tabs>
          <w:tab w:val="left" w:pos="426"/>
        </w:tabs>
        <w:spacing w:after="0" w:line="360" w:lineRule="auto"/>
        <w:ind w:left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C24927">
        <w:rPr>
          <w:rFonts w:ascii="Times New Roman" w:eastAsia="Calibri" w:hAnsi="Times New Roman" w:cs="Times New Roman"/>
          <w:b/>
          <w:sz w:val="28"/>
          <w:szCs w:val="28"/>
        </w:rPr>
        <w:t xml:space="preserve">Медиаплан деятельности Центра </w:t>
      </w:r>
    </w:p>
    <w:tbl>
      <w:tblPr>
        <w:tblStyle w:val="a5"/>
        <w:tblW w:w="9889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9"/>
        <w:gridCol w:w="1602"/>
        <w:gridCol w:w="1560"/>
        <w:gridCol w:w="2126"/>
        <w:gridCol w:w="2126"/>
        <w:gridCol w:w="2126"/>
      </w:tblGrid>
      <w:tr w:rsidR="00E3790D" w:rsidRPr="00C24927" w:rsidTr="00097D5C">
        <w:tc>
          <w:tcPr>
            <w:tcW w:w="349" w:type="dxa"/>
          </w:tcPr>
          <w:bookmarkEnd w:id="0"/>
          <w:p w:rsidR="00E3790D" w:rsidRPr="00C24927" w:rsidRDefault="00E3790D" w:rsidP="00097D5C">
            <w:pPr>
              <w:pStyle w:val="a4"/>
              <w:ind w:firstLine="426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</w:t>
            </w:r>
            <w:r w:rsidRPr="00C24927">
              <w:rPr>
                <w:sz w:val="24"/>
                <w:szCs w:val="28"/>
              </w:rPr>
              <w:t>№</w:t>
            </w:r>
          </w:p>
        </w:tc>
        <w:tc>
          <w:tcPr>
            <w:tcW w:w="1602" w:type="dxa"/>
          </w:tcPr>
          <w:p w:rsidR="00E3790D" w:rsidRPr="00C24927" w:rsidRDefault="00E3790D" w:rsidP="00097D5C">
            <w:pPr>
              <w:pStyle w:val="a4"/>
              <w:jc w:val="both"/>
              <w:rPr>
                <w:sz w:val="24"/>
                <w:szCs w:val="28"/>
              </w:rPr>
            </w:pPr>
            <w:r w:rsidRPr="00C24927">
              <w:rPr>
                <w:sz w:val="24"/>
                <w:szCs w:val="28"/>
              </w:rPr>
              <w:t>Тематика</w:t>
            </w:r>
          </w:p>
          <w:p w:rsidR="00E3790D" w:rsidRPr="00C24927" w:rsidRDefault="00E3790D" w:rsidP="00097D5C">
            <w:pPr>
              <w:pStyle w:val="a4"/>
              <w:jc w:val="both"/>
              <w:rPr>
                <w:sz w:val="24"/>
                <w:szCs w:val="28"/>
              </w:rPr>
            </w:pPr>
            <w:r w:rsidRPr="00C24927">
              <w:rPr>
                <w:sz w:val="24"/>
                <w:szCs w:val="28"/>
              </w:rPr>
              <w:t>мероприятия</w:t>
            </w:r>
          </w:p>
        </w:tc>
        <w:tc>
          <w:tcPr>
            <w:tcW w:w="1560" w:type="dxa"/>
          </w:tcPr>
          <w:p w:rsidR="00E3790D" w:rsidRPr="00C24927" w:rsidRDefault="00E3790D" w:rsidP="00097D5C">
            <w:pPr>
              <w:pStyle w:val="a4"/>
              <w:jc w:val="both"/>
              <w:rPr>
                <w:sz w:val="24"/>
                <w:szCs w:val="28"/>
              </w:rPr>
            </w:pPr>
            <w:r w:rsidRPr="00C24927">
              <w:rPr>
                <w:sz w:val="24"/>
                <w:szCs w:val="28"/>
              </w:rPr>
              <w:t>Сроки актуализации информации</w:t>
            </w:r>
          </w:p>
        </w:tc>
        <w:tc>
          <w:tcPr>
            <w:tcW w:w="2126" w:type="dxa"/>
          </w:tcPr>
          <w:p w:rsidR="00E3790D" w:rsidRPr="00C24927" w:rsidRDefault="00E3790D" w:rsidP="00097D5C">
            <w:pPr>
              <w:pStyle w:val="a4"/>
              <w:ind w:firstLine="23"/>
              <w:jc w:val="both"/>
              <w:rPr>
                <w:sz w:val="24"/>
                <w:szCs w:val="28"/>
              </w:rPr>
            </w:pPr>
            <w:proofErr w:type="gramStart"/>
            <w:r w:rsidRPr="00C24927">
              <w:rPr>
                <w:sz w:val="24"/>
                <w:szCs w:val="28"/>
              </w:rPr>
              <w:t>Аудитория</w:t>
            </w:r>
            <w:proofErr w:type="gramEnd"/>
            <w:r w:rsidRPr="00C24927">
              <w:rPr>
                <w:sz w:val="24"/>
                <w:szCs w:val="28"/>
              </w:rPr>
              <w:t xml:space="preserve"> заинтересованная в информации о мероприятии</w:t>
            </w:r>
          </w:p>
        </w:tc>
        <w:tc>
          <w:tcPr>
            <w:tcW w:w="2126" w:type="dxa"/>
          </w:tcPr>
          <w:p w:rsidR="00E3790D" w:rsidRPr="00C24927" w:rsidRDefault="00E3790D" w:rsidP="00097D5C">
            <w:pPr>
              <w:pStyle w:val="a4"/>
              <w:jc w:val="both"/>
              <w:rPr>
                <w:sz w:val="24"/>
                <w:szCs w:val="28"/>
              </w:rPr>
            </w:pPr>
            <w:r w:rsidRPr="00C24927">
              <w:rPr>
                <w:sz w:val="24"/>
                <w:szCs w:val="28"/>
              </w:rPr>
              <w:t>Форма информационного сопровождения</w:t>
            </w:r>
          </w:p>
        </w:tc>
        <w:tc>
          <w:tcPr>
            <w:tcW w:w="2126" w:type="dxa"/>
          </w:tcPr>
          <w:p w:rsidR="00E3790D" w:rsidRPr="00C24927" w:rsidRDefault="00E3790D" w:rsidP="00097D5C">
            <w:pPr>
              <w:pStyle w:val="a4"/>
              <w:jc w:val="both"/>
              <w:rPr>
                <w:sz w:val="24"/>
                <w:szCs w:val="28"/>
              </w:rPr>
            </w:pPr>
            <w:r w:rsidRPr="00C24927">
              <w:rPr>
                <w:sz w:val="24"/>
                <w:szCs w:val="28"/>
              </w:rPr>
              <w:t>Средства массовой информации, осуществляющие информационное сопровождение</w:t>
            </w:r>
          </w:p>
        </w:tc>
      </w:tr>
      <w:tr w:rsidR="00E3790D" w:rsidRPr="00C24927" w:rsidTr="00097D5C">
        <w:tc>
          <w:tcPr>
            <w:tcW w:w="349" w:type="dxa"/>
          </w:tcPr>
          <w:p w:rsidR="00E3790D" w:rsidRPr="00C24927" w:rsidRDefault="00E3790D" w:rsidP="00097D5C">
            <w:pPr>
              <w:pStyle w:val="a4"/>
              <w:ind w:firstLine="426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Pr="00C24927">
              <w:rPr>
                <w:sz w:val="24"/>
                <w:szCs w:val="28"/>
              </w:rPr>
              <w:t>1</w:t>
            </w:r>
          </w:p>
        </w:tc>
        <w:tc>
          <w:tcPr>
            <w:tcW w:w="1602" w:type="dxa"/>
          </w:tcPr>
          <w:p w:rsidR="00E3790D" w:rsidRPr="00C24927" w:rsidRDefault="00E3790D" w:rsidP="00097D5C">
            <w:pPr>
              <w:pStyle w:val="a4"/>
              <w:jc w:val="both"/>
              <w:rPr>
                <w:sz w:val="24"/>
                <w:szCs w:val="28"/>
              </w:rPr>
            </w:pPr>
            <w:proofErr w:type="spellStart"/>
            <w:r w:rsidRPr="00C24927">
              <w:rPr>
                <w:sz w:val="24"/>
                <w:szCs w:val="28"/>
              </w:rPr>
              <w:t>Стажирвка</w:t>
            </w:r>
            <w:proofErr w:type="spellEnd"/>
            <w:r w:rsidRPr="00C24927">
              <w:rPr>
                <w:sz w:val="24"/>
                <w:szCs w:val="28"/>
              </w:rPr>
              <w:t>, обмен опытом с педагогами района</w:t>
            </w:r>
          </w:p>
        </w:tc>
        <w:tc>
          <w:tcPr>
            <w:tcW w:w="1560" w:type="dxa"/>
          </w:tcPr>
          <w:p w:rsidR="00E3790D" w:rsidRPr="00C24927" w:rsidRDefault="00E3790D" w:rsidP="00097D5C">
            <w:pPr>
              <w:pStyle w:val="a4"/>
              <w:jc w:val="both"/>
              <w:rPr>
                <w:sz w:val="24"/>
                <w:szCs w:val="28"/>
              </w:rPr>
            </w:pPr>
            <w:r w:rsidRPr="00C24927">
              <w:rPr>
                <w:sz w:val="24"/>
                <w:szCs w:val="28"/>
              </w:rPr>
              <w:t>Ноябрь 2017</w:t>
            </w:r>
          </w:p>
        </w:tc>
        <w:tc>
          <w:tcPr>
            <w:tcW w:w="2126" w:type="dxa"/>
          </w:tcPr>
          <w:p w:rsidR="00E3790D" w:rsidRPr="00C24927" w:rsidRDefault="00E3790D" w:rsidP="00097D5C">
            <w:pPr>
              <w:pStyle w:val="a4"/>
              <w:ind w:firstLine="23"/>
              <w:jc w:val="both"/>
              <w:rPr>
                <w:sz w:val="24"/>
                <w:szCs w:val="28"/>
              </w:rPr>
            </w:pPr>
            <w:r w:rsidRPr="00C24927">
              <w:rPr>
                <w:sz w:val="24"/>
                <w:szCs w:val="28"/>
              </w:rPr>
              <w:t>ГБУ ДО «РЦВР», МКУ «Управление образования»</w:t>
            </w:r>
          </w:p>
        </w:tc>
        <w:tc>
          <w:tcPr>
            <w:tcW w:w="2126" w:type="dxa"/>
          </w:tcPr>
          <w:p w:rsidR="00E3790D" w:rsidRPr="00C24927" w:rsidRDefault="00E3790D" w:rsidP="00097D5C">
            <w:pPr>
              <w:pStyle w:val="a4"/>
              <w:jc w:val="both"/>
              <w:rPr>
                <w:sz w:val="24"/>
                <w:szCs w:val="28"/>
              </w:rPr>
            </w:pPr>
            <w:r w:rsidRPr="00C24927">
              <w:rPr>
                <w:sz w:val="24"/>
                <w:szCs w:val="28"/>
              </w:rPr>
              <w:t>Размещение материалов в сети Интернет, СМИ</w:t>
            </w:r>
          </w:p>
        </w:tc>
        <w:tc>
          <w:tcPr>
            <w:tcW w:w="2126" w:type="dxa"/>
          </w:tcPr>
          <w:p w:rsidR="00E3790D" w:rsidRPr="00C24927" w:rsidRDefault="00E3790D" w:rsidP="00097D5C">
            <w:pPr>
              <w:pStyle w:val="a4"/>
              <w:jc w:val="both"/>
              <w:rPr>
                <w:sz w:val="24"/>
                <w:szCs w:val="28"/>
              </w:rPr>
            </w:pPr>
            <w:r w:rsidRPr="00C24927">
              <w:rPr>
                <w:sz w:val="24"/>
                <w:szCs w:val="28"/>
              </w:rPr>
              <w:t xml:space="preserve">ГБУ ДО «РЦВР» - </w:t>
            </w:r>
            <w:proofErr w:type="spellStart"/>
            <w:r w:rsidRPr="00C24927">
              <w:rPr>
                <w:sz w:val="24"/>
                <w:szCs w:val="28"/>
                <w:lang w:val="en-US"/>
              </w:rPr>
              <w:t>rcvrrt</w:t>
            </w:r>
            <w:proofErr w:type="spellEnd"/>
            <w:r w:rsidRPr="00C24927">
              <w:rPr>
                <w:sz w:val="24"/>
                <w:szCs w:val="28"/>
              </w:rPr>
              <w:t>.</w:t>
            </w:r>
            <w:proofErr w:type="spellStart"/>
            <w:r w:rsidRPr="00C24927">
              <w:rPr>
                <w:sz w:val="24"/>
                <w:szCs w:val="28"/>
                <w:lang w:val="en-US"/>
              </w:rPr>
              <w:t>ru</w:t>
            </w:r>
            <w:proofErr w:type="spellEnd"/>
          </w:p>
          <w:p w:rsidR="00E3790D" w:rsidRPr="00C24927" w:rsidRDefault="00E3790D" w:rsidP="00097D5C">
            <w:pPr>
              <w:pStyle w:val="a4"/>
              <w:jc w:val="both"/>
              <w:rPr>
                <w:sz w:val="24"/>
                <w:szCs w:val="28"/>
              </w:rPr>
            </w:pPr>
            <w:r w:rsidRPr="00C24927">
              <w:rPr>
                <w:sz w:val="24"/>
                <w:szCs w:val="28"/>
              </w:rPr>
              <w:t xml:space="preserve">МКУ «Управление образования» - </w:t>
            </w:r>
            <w:hyperlink r:id="rId6" w:history="1">
              <w:r w:rsidRPr="00C24927">
                <w:rPr>
                  <w:rStyle w:val="a3"/>
                  <w:color w:val="auto"/>
                  <w:sz w:val="24"/>
                  <w:szCs w:val="28"/>
                  <w:u w:val="none"/>
                </w:rPr>
                <w:t>imcsaba.3dn.ru/</w:t>
              </w:r>
            </w:hyperlink>
            <w:r w:rsidRPr="00C24927">
              <w:rPr>
                <w:sz w:val="24"/>
                <w:szCs w:val="28"/>
              </w:rPr>
              <w:t xml:space="preserve"> </w:t>
            </w:r>
          </w:p>
          <w:p w:rsidR="00E3790D" w:rsidRPr="00C24927" w:rsidRDefault="00E3790D" w:rsidP="00097D5C">
            <w:pPr>
              <w:pStyle w:val="a4"/>
              <w:jc w:val="both"/>
              <w:rPr>
                <w:sz w:val="24"/>
                <w:szCs w:val="28"/>
              </w:rPr>
            </w:pPr>
            <w:r w:rsidRPr="00C24927">
              <w:rPr>
                <w:sz w:val="24"/>
                <w:szCs w:val="28"/>
              </w:rPr>
              <w:t>Местная газета «Сабинские зори»</w:t>
            </w:r>
          </w:p>
        </w:tc>
      </w:tr>
      <w:tr w:rsidR="00E3790D" w:rsidRPr="00C24927" w:rsidTr="00097D5C">
        <w:tc>
          <w:tcPr>
            <w:tcW w:w="349" w:type="dxa"/>
          </w:tcPr>
          <w:p w:rsidR="00E3790D" w:rsidRPr="00C24927" w:rsidRDefault="00E3790D" w:rsidP="00097D5C">
            <w:pPr>
              <w:pStyle w:val="a4"/>
              <w:ind w:firstLine="426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  <w:r w:rsidRPr="00C24927">
              <w:rPr>
                <w:sz w:val="24"/>
                <w:szCs w:val="28"/>
              </w:rPr>
              <w:t>2</w:t>
            </w:r>
          </w:p>
        </w:tc>
        <w:tc>
          <w:tcPr>
            <w:tcW w:w="1602" w:type="dxa"/>
          </w:tcPr>
          <w:p w:rsidR="00E3790D" w:rsidRPr="00C24927" w:rsidRDefault="00E3790D" w:rsidP="00097D5C">
            <w:pPr>
              <w:pStyle w:val="a4"/>
              <w:jc w:val="both"/>
              <w:rPr>
                <w:sz w:val="24"/>
                <w:szCs w:val="28"/>
              </w:rPr>
            </w:pPr>
            <w:r w:rsidRPr="00C24927">
              <w:rPr>
                <w:sz w:val="24"/>
                <w:szCs w:val="28"/>
              </w:rPr>
              <w:t xml:space="preserve">Выпуск </w:t>
            </w:r>
            <w:proofErr w:type="spellStart"/>
            <w:r w:rsidRPr="00C24927">
              <w:rPr>
                <w:sz w:val="24"/>
                <w:szCs w:val="28"/>
              </w:rPr>
              <w:t>брашюры</w:t>
            </w:r>
            <w:proofErr w:type="spellEnd"/>
            <w:r w:rsidRPr="00C24927">
              <w:rPr>
                <w:sz w:val="24"/>
                <w:szCs w:val="28"/>
              </w:rPr>
              <w:t xml:space="preserve"> с планом работы на месяц</w:t>
            </w:r>
          </w:p>
        </w:tc>
        <w:tc>
          <w:tcPr>
            <w:tcW w:w="1560" w:type="dxa"/>
          </w:tcPr>
          <w:p w:rsidR="00E3790D" w:rsidRPr="00C24927" w:rsidRDefault="00E3790D" w:rsidP="00097D5C">
            <w:pPr>
              <w:pStyle w:val="a4"/>
              <w:jc w:val="both"/>
              <w:rPr>
                <w:sz w:val="24"/>
                <w:szCs w:val="28"/>
              </w:rPr>
            </w:pPr>
            <w:r w:rsidRPr="00C24927">
              <w:rPr>
                <w:sz w:val="24"/>
                <w:szCs w:val="28"/>
              </w:rPr>
              <w:t>1 числа каждого месяца</w:t>
            </w:r>
          </w:p>
        </w:tc>
        <w:tc>
          <w:tcPr>
            <w:tcW w:w="2126" w:type="dxa"/>
          </w:tcPr>
          <w:p w:rsidR="00E3790D" w:rsidRPr="00C24927" w:rsidRDefault="00E3790D" w:rsidP="00097D5C">
            <w:pPr>
              <w:pStyle w:val="a4"/>
              <w:ind w:firstLine="23"/>
              <w:jc w:val="both"/>
              <w:rPr>
                <w:sz w:val="24"/>
                <w:szCs w:val="28"/>
              </w:rPr>
            </w:pPr>
            <w:r w:rsidRPr="00C24927">
              <w:rPr>
                <w:sz w:val="24"/>
                <w:szCs w:val="28"/>
              </w:rPr>
              <w:t>ГБУ ДО «РЦВР», МКУ «Управление образования»</w:t>
            </w:r>
          </w:p>
        </w:tc>
        <w:tc>
          <w:tcPr>
            <w:tcW w:w="2126" w:type="dxa"/>
          </w:tcPr>
          <w:p w:rsidR="00E3790D" w:rsidRPr="00C24927" w:rsidRDefault="00E3790D" w:rsidP="00097D5C">
            <w:pPr>
              <w:pStyle w:val="a4"/>
              <w:jc w:val="both"/>
              <w:rPr>
                <w:sz w:val="24"/>
                <w:szCs w:val="28"/>
              </w:rPr>
            </w:pPr>
            <w:r w:rsidRPr="00C24927">
              <w:rPr>
                <w:sz w:val="24"/>
                <w:szCs w:val="28"/>
              </w:rPr>
              <w:t>Размещение материалов в сети Интернет, СМИ</w:t>
            </w:r>
          </w:p>
        </w:tc>
        <w:tc>
          <w:tcPr>
            <w:tcW w:w="2126" w:type="dxa"/>
          </w:tcPr>
          <w:p w:rsidR="00E3790D" w:rsidRPr="00C24927" w:rsidRDefault="00E3790D" w:rsidP="00097D5C">
            <w:pPr>
              <w:pStyle w:val="a4"/>
              <w:jc w:val="both"/>
              <w:rPr>
                <w:sz w:val="24"/>
                <w:szCs w:val="28"/>
              </w:rPr>
            </w:pPr>
            <w:r w:rsidRPr="00C24927">
              <w:rPr>
                <w:sz w:val="24"/>
                <w:szCs w:val="28"/>
              </w:rPr>
              <w:t xml:space="preserve">ГБУ ДО «РЦВР» - </w:t>
            </w:r>
            <w:proofErr w:type="spellStart"/>
            <w:r w:rsidRPr="00C24927">
              <w:rPr>
                <w:sz w:val="24"/>
                <w:szCs w:val="28"/>
                <w:lang w:val="en-US"/>
              </w:rPr>
              <w:t>rcvrrt</w:t>
            </w:r>
            <w:proofErr w:type="spellEnd"/>
            <w:r w:rsidRPr="00C24927">
              <w:rPr>
                <w:sz w:val="24"/>
                <w:szCs w:val="28"/>
              </w:rPr>
              <w:t>.</w:t>
            </w:r>
            <w:proofErr w:type="spellStart"/>
            <w:r w:rsidRPr="00C24927">
              <w:rPr>
                <w:sz w:val="24"/>
                <w:szCs w:val="28"/>
                <w:lang w:val="en-US"/>
              </w:rPr>
              <w:t>ru</w:t>
            </w:r>
            <w:proofErr w:type="spellEnd"/>
          </w:p>
          <w:p w:rsidR="00E3790D" w:rsidRPr="00C24927" w:rsidRDefault="00E3790D" w:rsidP="00097D5C">
            <w:pPr>
              <w:pStyle w:val="a4"/>
              <w:jc w:val="both"/>
              <w:rPr>
                <w:sz w:val="24"/>
                <w:szCs w:val="28"/>
              </w:rPr>
            </w:pPr>
            <w:r w:rsidRPr="00C24927">
              <w:rPr>
                <w:sz w:val="24"/>
                <w:szCs w:val="28"/>
              </w:rPr>
              <w:t xml:space="preserve">МКУ «Управление образования» - </w:t>
            </w:r>
            <w:hyperlink r:id="rId7" w:history="1">
              <w:r w:rsidRPr="00C24927">
                <w:rPr>
                  <w:rStyle w:val="a3"/>
                  <w:color w:val="auto"/>
                  <w:sz w:val="24"/>
                  <w:szCs w:val="28"/>
                  <w:u w:val="none"/>
                </w:rPr>
                <w:t>imcsaba.3dn.ru/</w:t>
              </w:r>
            </w:hyperlink>
            <w:r w:rsidRPr="00C24927">
              <w:rPr>
                <w:sz w:val="24"/>
                <w:szCs w:val="28"/>
              </w:rPr>
              <w:t xml:space="preserve"> </w:t>
            </w:r>
          </w:p>
          <w:p w:rsidR="00E3790D" w:rsidRPr="00C24927" w:rsidRDefault="00E3790D" w:rsidP="00097D5C">
            <w:pPr>
              <w:pStyle w:val="a4"/>
              <w:jc w:val="both"/>
              <w:rPr>
                <w:sz w:val="24"/>
                <w:szCs w:val="28"/>
              </w:rPr>
            </w:pPr>
            <w:r w:rsidRPr="00C24927">
              <w:rPr>
                <w:sz w:val="24"/>
                <w:szCs w:val="28"/>
              </w:rPr>
              <w:t>Местная газета «Сабинские зори»</w:t>
            </w:r>
          </w:p>
        </w:tc>
      </w:tr>
      <w:tr w:rsidR="00E3790D" w:rsidRPr="00C24927" w:rsidTr="00097D5C">
        <w:tc>
          <w:tcPr>
            <w:tcW w:w="349" w:type="dxa"/>
          </w:tcPr>
          <w:p w:rsidR="00E3790D" w:rsidRPr="00C24927" w:rsidRDefault="00E3790D" w:rsidP="00097D5C">
            <w:pPr>
              <w:pStyle w:val="a4"/>
              <w:ind w:firstLine="426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  <w:r w:rsidRPr="00C24927">
              <w:rPr>
                <w:sz w:val="24"/>
                <w:szCs w:val="28"/>
              </w:rPr>
              <w:t>3</w:t>
            </w:r>
          </w:p>
        </w:tc>
        <w:tc>
          <w:tcPr>
            <w:tcW w:w="1602" w:type="dxa"/>
          </w:tcPr>
          <w:p w:rsidR="00E3790D" w:rsidRPr="00C24927" w:rsidRDefault="00E3790D" w:rsidP="00097D5C">
            <w:pPr>
              <w:pStyle w:val="a4"/>
              <w:jc w:val="both"/>
              <w:rPr>
                <w:sz w:val="24"/>
                <w:szCs w:val="28"/>
              </w:rPr>
            </w:pPr>
            <w:r w:rsidRPr="00C24927">
              <w:rPr>
                <w:sz w:val="24"/>
                <w:szCs w:val="28"/>
              </w:rPr>
              <w:t>Мастер-классы для детей, занимающихся в техническом направлении</w:t>
            </w:r>
          </w:p>
        </w:tc>
        <w:tc>
          <w:tcPr>
            <w:tcW w:w="1560" w:type="dxa"/>
          </w:tcPr>
          <w:p w:rsidR="00E3790D" w:rsidRPr="00C24927" w:rsidRDefault="00E3790D" w:rsidP="00097D5C">
            <w:pPr>
              <w:pStyle w:val="a4"/>
              <w:jc w:val="both"/>
              <w:rPr>
                <w:sz w:val="24"/>
                <w:szCs w:val="28"/>
              </w:rPr>
            </w:pPr>
            <w:r w:rsidRPr="00C24927">
              <w:rPr>
                <w:sz w:val="24"/>
                <w:szCs w:val="28"/>
              </w:rPr>
              <w:t>Ка</w:t>
            </w:r>
            <w:r>
              <w:rPr>
                <w:sz w:val="24"/>
                <w:szCs w:val="28"/>
              </w:rPr>
              <w:t>никулярное время учащихся</w:t>
            </w:r>
          </w:p>
        </w:tc>
        <w:tc>
          <w:tcPr>
            <w:tcW w:w="2126" w:type="dxa"/>
          </w:tcPr>
          <w:p w:rsidR="00E3790D" w:rsidRPr="00C24927" w:rsidRDefault="00E3790D" w:rsidP="00097D5C">
            <w:pPr>
              <w:pStyle w:val="a4"/>
              <w:ind w:firstLine="23"/>
              <w:jc w:val="both"/>
              <w:rPr>
                <w:sz w:val="24"/>
                <w:szCs w:val="28"/>
              </w:rPr>
            </w:pPr>
            <w:r w:rsidRPr="00C24927">
              <w:rPr>
                <w:sz w:val="24"/>
                <w:szCs w:val="28"/>
              </w:rPr>
              <w:t>МКУ «Управление образования»</w:t>
            </w:r>
          </w:p>
        </w:tc>
        <w:tc>
          <w:tcPr>
            <w:tcW w:w="2126" w:type="dxa"/>
          </w:tcPr>
          <w:p w:rsidR="00E3790D" w:rsidRPr="00C24927" w:rsidRDefault="00E3790D" w:rsidP="00097D5C">
            <w:pPr>
              <w:pStyle w:val="a4"/>
              <w:jc w:val="both"/>
              <w:rPr>
                <w:sz w:val="24"/>
                <w:szCs w:val="28"/>
              </w:rPr>
            </w:pPr>
            <w:r w:rsidRPr="00C24927">
              <w:rPr>
                <w:sz w:val="24"/>
                <w:szCs w:val="28"/>
              </w:rPr>
              <w:t>Размещение материалов в сети Интернет, СМИ</w:t>
            </w:r>
          </w:p>
        </w:tc>
        <w:tc>
          <w:tcPr>
            <w:tcW w:w="2126" w:type="dxa"/>
          </w:tcPr>
          <w:p w:rsidR="00E3790D" w:rsidRPr="00C24927" w:rsidRDefault="00E3790D" w:rsidP="00097D5C">
            <w:pPr>
              <w:pStyle w:val="a4"/>
              <w:jc w:val="both"/>
              <w:rPr>
                <w:sz w:val="24"/>
                <w:szCs w:val="28"/>
              </w:rPr>
            </w:pPr>
            <w:r w:rsidRPr="00C24927">
              <w:rPr>
                <w:sz w:val="24"/>
                <w:szCs w:val="28"/>
              </w:rPr>
              <w:t xml:space="preserve">МКУ «Управление образования» - </w:t>
            </w:r>
            <w:hyperlink r:id="rId8" w:history="1">
              <w:r w:rsidRPr="00C24927">
                <w:rPr>
                  <w:rStyle w:val="a3"/>
                  <w:color w:val="auto"/>
                  <w:sz w:val="24"/>
                  <w:szCs w:val="28"/>
                  <w:u w:val="none"/>
                </w:rPr>
                <w:t>imcsaba.3dn.ru/</w:t>
              </w:r>
            </w:hyperlink>
            <w:r w:rsidRPr="00C24927">
              <w:rPr>
                <w:sz w:val="24"/>
                <w:szCs w:val="28"/>
              </w:rPr>
              <w:t xml:space="preserve"> </w:t>
            </w:r>
          </w:p>
          <w:p w:rsidR="00E3790D" w:rsidRPr="00C24927" w:rsidRDefault="00E3790D" w:rsidP="00097D5C">
            <w:pPr>
              <w:pStyle w:val="a4"/>
              <w:jc w:val="both"/>
              <w:rPr>
                <w:sz w:val="24"/>
                <w:szCs w:val="28"/>
              </w:rPr>
            </w:pPr>
            <w:r w:rsidRPr="00C24927">
              <w:rPr>
                <w:sz w:val="24"/>
                <w:szCs w:val="28"/>
              </w:rPr>
              <w:t>Местная газета «Сабинские зори»</w:t>
            </w:r>
          </w:p>
        </w:tc>
      </w:tr>
    </w:tbl>
    <w:p w:rsidR="00E3790D" w:rsidRPr="00C24927" w:rsidRDefault="00E3790D" w:rsidP="00E3790D">
      <w:pPr>
        <w:tabs>
          <w:tab w:val="left" w:pos="426"/>
        </w:tabs>
        <w:spacing w:after="0" w:line="360" w:lineRule="auto"/>
        <w:ind w:left="-142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5E69" w:rsidRDefault="008D5E69"/>
    <w:sectPr w:rsidR="008D5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C2E49"/>
    <w:multiLevelType w:val="hybridMultilevel"/>
    <w:tmpl w:val="44E0C704"/>
    <w:lvl w:ilvl="0" w:tplc="8C5C0DB2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213"/>
    <w:rsid w:val="008D5E69"/>
    <w:rsid w:val="00D27213"/>
    <w:rsid w:val="00E3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3790D"/>
    <w:rPr>
      <w:color w:val="0000FF"/>
      <w:u w:val="single"/>
    </w:rPr>
  </w:style>
  <w:style w:type="paragraph" w:styleId="a4">
    <w:name w:val="No Spacing"/>
    <w:uiPriority w:val="1"/>
    <w:qFormat/>
    <w:rsid w:val="00E3790D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table" w:styleId="a5">
    <w:name w:val="Table Grid"/>
    <w:basedOn w:val="a1"/>
    <w:uiPriority w:val="59"/>
    <w:rsid w:val="00E37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3790D"/>
    <w:rPr>
      <w:color w:val="0000FF"/>
      <w:u w:val="single"/>
    </w:rPr>
  </w:style>
  <w:style w:type="paragraph" w:styleId="a4">
    <w:name w:val="No Spacing"/>
    <w:uiPriority w:val="1"/>
    <w:qFormat/>
    <w:rsid w:val="00E3790D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table" w:styleId="a5">
    <w:name w:val="Table Grid"/>
    <w:basedOn w:val="a1"/>
    <w:uiPriority w:val="59"/>
    <w:rsid w:val="00E37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csaba.3dn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mcsaba.3d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mcsaba.3dn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2017-10-11T12:20:00Z</dcterms:created>
  <dcterms:modified xsi:type="dcterms:W3CDTF">2017-10-11T12:21:00Z</dcterms:modified>
</cp:coreProperties>
</file>